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DBC8" w14:textId="77777777" w:rsidR="00F955B7" w:rsidRDefault="00F955B7" w:rsidP="00F955B7">
      <w:pPr>
        <w:rPr>
          <w:rFonts w:cs="Arial"/>
          <w:u w:val="single"/>
        </w:rPr>
      </w:pPr>
      <w:r w:rsidRPr="005D79E2">
        <w:t xml:space="preserve">Publicatie </w:t>
      </w:r>
      <w:r w:rsidRPr="005D79E2">
        <w:rPr>
          <w:rFonts w:cs="Arial"/>
        </w:rPr>
        <w:t xml:space="preserve">op de gemeentepagina in </w:t>
      </w:r>
      <w:r w:rsidRPr="00357E3D">
        <w:rPr>
          <w:rFonts w:cs="Arial"/>
          <w:u w:val="single"/>
        </w:rPr>
        <w:t xml:space="preserve">Het </w:t>
      </w:r>
      <w:proofErr w:type="spellStart"/>
      <w:r w:rsidRPr="00357E3D">
        <w:rPr>
          <w:rFonts w:cs="Arial"/>
          <w:u w:val="single"/>
        </w:rPr>
        <w:t>Kontakt</w:t>
      </w:r>
      <w:proofErr w:type="spellEnd"/>
      <w:r w:rsidRPr="005D79E2">
        <w:rPr>
          <w:rFonts w:cs="Arial"/>
        </w:rPr>
        <w:t xml:space="preserve"> </w:t>
      </w:r>
      <w:r>
        <w:rPr>
          <w:rFonts w:cs="Arial"/>
        </w:rPr>
        <w:t xml:space="preserve">en </w:t>
      </w:r>
      <w:r w:rsidRPr="005D79E2">
        <w:rPr>
          <w:rFonts w:cs="Arial"/>
        </w:rPr>
        <w:t xml:space="preserve">in het gemeenteblad van </w:t>
      </w:r>
      <w:r w:rsidRPr="008D2FE3">
        <w:rPr>
          <w:rFonts w:cs="Arial"/>
          <w:u w:val="single"/>
        </w:rPr>
        <w:t>www.overheid.nl</w:t>
      </w:r>
    </w:p>
    <w:p w14:paraId="6C855ECC" w14:textId="77777777" w:rsidR="00F955B7" w:rsidRPr="008D2FE3" w:rsidRDefault="00F955B7" w:rsidP="00F955B7">
      <w:pPr>
        <w:rPr>
          <w:rFonts w:cs="Arial"/>
        </w:rPr>
      </w:pPr>
    </w:p>
    <w:p w14:paraId="53929B77" w14:textId="696AD17D" w:rsidR="00F955B7" w:rsidRPr="009A365F" w:rsidRDefault="008E0C69" w:rsidP="00F955B7">
      <w:r>
        <w:t>www.o</w:t>
      </w:r>
      <w:r w:rsidR="00F955B7">
        <w:t xml:space="preserve">verheid.nl: </w:t>
      </w:r>
      <w:r w:rsidR="00497D7C">
        <w:t>Woensdag 12 juni 2024</w:t>
      </w:r>
      <w:r w:rsidR="00F955B7" w:rsidRPr="009A365F">
        <w:rPr>
          <w:b/>
        </w:rPr>
        <w:t xml:space="preserve"> (officiële bekendmaking)</w:t>
      </w:r>
    </w:p>
    <w:p w14:paraId="17F32EEE" w14:textId="4BC8F913" w:rsidR="00CF2458" w:rsidRDefault="00F955B7" w:rsidP="00E9563D">
      <w:r w:rsidRPr="009A365F">
        <w:t xml:space="preserve">Het </w:t>
      </w:r>
      <w:proofErr w:type="spellStart"/>
      <w:r w:rsidRPr="009A365F">
        <w:t>Kontakt</w:t>
      </w:r>
      <w:proofErr w:type="spellEnd"/>
      <w:r w:rsidRPr="009A365F">
        <w:t xml:space="preserve">: wo-do </w:t>
      </w:r>
      <w:r w:rsidR="00497D7C">
        <w:rPr>
          <w:b/>
        </w:rPr>
        <w:t>12/13 juni 2024</w:t>
      </w:r>
    </w:p>
    <w:p w14:paraId="16320A8A" w14:textId="77777777" w:rsidR="00055DB7" w:rsidRDefault="00055DB7" w:rsidP="00E9563D"/>
    <w:p w14:paraId="675C22D8" w14:textId="23768DFE" w:rsidR="00C258F2" w:rsidRDefault="00900674" w:rsidP="00E9563D">
      <w:r>
        <w:t>ONTWERPBESLUIT</w:t>
      </w:r>
    </w:p>
    <w:p w14:paraId="54B1B61F" w14:textId="77777777" w:rsidR="00900674" w:rsidRPr="00C05D0F" w:rsidRDefault="00900674" w:rsidP="00E9563D"/>
    <w:p w14:paraId="40A4B48E" w14:textId="226D5991" w:rsidR="00900674" w:rsidRPr="00C05D0F" w:rsidRDefault="00900674" w:rsidP="00E9563D"/>
    <w:p w14:paraId="09AF77A4" w14:textId="77777777" w:rsidR="00970F56" w:rsidRPr="00C05D0F" w:rsidRDefault="00970F56" w:rsidP="00E9563D"/>
    <w:p w14:paraId="431A8036" w14:textId="0303D6C3" w:rsidR="00452E7B" w:rsidRDefault="00197907" w:rsidP="00452E7B">
      <w:pPr>
        <w:rPr>
          <w:b/>
        </w:rPr>
      </w:pPr>
      <w:r w:rsidRPr="001A0178">
        <w:rPr>
          <w:b/>
        </w:rPr>
        <w:t xml:space="preserve">Terinzagelegging </w:t>
      </w:r>
      <w:r>
        <w:rPr>
          <w:b/>
        </w:rPr>
        <w:t>o</w:t>
      </w:r>
      <w:r w:rsidR="008A5D8B" w:rsidRPr="00292AA5">
        <w:rPr>
          <w:b/>
        </w:rPr>
        <w:t xml:space="preserve">ntwerpbesluit hogere waarden Wet geluidhinder, </w:t>
      </w:r>
      <w:r w:rsidR="00452E7B">
        <w:rPr>
          <w:b/>
        </w:rPr>
        <w:t>Omgevingsvergunning ‘</w:t>
      </w:r>
      <w:bookmarkStart w:id="0" w:name="_Hlk161324073"/>
      <w:r w:rsidR="00B11277">
        <w:rPr>
          <w:b/>
        </w:rPr>
        <w:t>Koenderseweg 7-9, Oosterwijk</w:t>
      </w:r>
      <w:r w:rsidR="00892E6D">
        <w:rPr>
          <w:b/>
        </w:rPr>
        <w:t>’</w:t>
      </w:r>
      <w:bookmarkEnd w:id="0"/>
    </w:p>
    <w:p w14:paraId="70DCAC92" w14:textId="6AB570EE" w:rsidR="008A5D8B" w:rsidRDefault="008A5D8B" w:rsidP="00463111">
      <w:pPr>
        <w:rPr>
          <w:b/>
        </w:rPr>
      </w:pPr>
    </w:p>
    <w:p w14:paraId="7A2873D0" w14:textId="0593DCF7" w:rsidR="00F955B7" w:rsidRDefault="00F955B7" w:rsidP="00F955B7">
      <w:pPr>
        <w:rPr>
          <w:rFonts w:cs="Arial"/>
        </w:rPr>
      </w:pPr>
      <w:r w:rsidRPr="00804F4E">
        <w:rPr>
          <w:rFonts w:cs="Arial"/>
        </w:rPr>
        <w:t xml:space="preserve">Burgemeester en wethouders van </w:t>
      </w:r>
      <w:r>
        <w:rPr>
          <w:rFonts w:cs="Arial"/>
        </w:rPr>
        <w:t>de gemeente Vijfheerenlanden</w:t>
      </w:r>
      <w:r w:rsidRPr="00804F4E">
        <w:rPr>
          <w:rFonts w:cs="Arial"/>
        </w:rPr>
        <w:t xml:space="preserve"> maken bekend dat het ontwerp</w:t>
      </w:r>
      <w:r>
        <w:rPr>
          <w:rFonts w:cs="Arial"/>
        </w:rPr>
        <w:t xml:space="preserve">besluit hogere waarden voor </w:t>
      </w:r>
      <w:r w:rsidR="00452E7B">
        <w:rPr>
          <w:rFonts w:cs="Arial"/>
        </w:rPr>
        <w:t>de omgevingsvergunning</w:t>
      </w:r>
      <w:r w:rsidR="00452E7B" w:rsidRPr="00A07253">
        <w:rPr>
          <w:rFonts w:cs="Arial"/>
        </w:rPr>
        <w:t xml:space="preserve"> ‘</w:t>
      </w:r>
      <w:r w:rsidR="008B02DE" w:rsidRPr="008B02DE">
        <w:rPr>
          <w:rFonts w:cs="Arial"/>
        </w:rPr>
        <w:t>Koenderseweg 7-9, Oosterwijk’</w:t>
      </w:r>
      <w:r w:rsidR="0032695E">
        <w:rPr>
          <w:rFonts w:cs="Arial"/>
        </w:rPr>
        <w:t xml:space="preserve"> </w:t>
      </w:r>
      <w:r>
        <w:rPr>
          <w:rFonts w:cs="Arial"/>
        </w:rPr>
        <w:t>en de</w:t>
      </w:r>
      <w:r w:rsidRPr="00804F4E">
        <w:rPr>
          <w:rFonts w:cs="Arial"/>
        </w:rPr>
        <w:t xml:space="preserve"> bijbehorende</w:t>
      </w:r>
      <w:r>
        <w:rPr>
          <w:rFonts w:cs="Arial"/>
        </w:rPr>
        <w:t xml:space="preserve"> </w:t>
      </w:r>
      <w:r w:rsidRPr="00804F4E">
        <w:rPr>
          <w:rFonts w:cs="Arial"/>
        </w:rPr>
        <w:t>stukken</w:t>
      </w:r>
      <w:r>
        <w:rPr>
          <w:rFonts w:cs="Arial"/>
        </w:rPr>
        <w:t xml:space="preserve"> van </w:t>
      </w:r>
      <w:r w:rsidR="00497D7C">
        <w:rPr>
          <w:rFonts w:cs="Arial"/>
        </w:rPr>
        <w:t>vrijdag 14 juni 2024</w:t>
      </w:r>
      <w:r w:rsidRPr="009A365F">
        <w:rPr>
          <w:rFonts w:cs="Arial"/>
        </w:rPr>
        <w:t xml:space="preserve">  tot en met donderdag </w:t>
      </w:r>
      <w:r w:rsidR="00497D7C">
        <w:rPr>
          <w:rFonts w:cs="Arial"/>
        </w:rPr>
        <w:t>25 juli 2024</w:t>
      </w:r>
      <w:r w:rsidR="00892E6D">
        <w:rPr>
          <w:rFonts w:cs="Arial"/>
        </w:rPr>
        <w:t xml:space="preserve"> </w:t>
      </w:r>
      <w:r w:rsidRPr="009A365F">
        <w:rPr>
          <w:rFonts w:cs="Arial"/>
        </w:rPr>
        <w:t>ter inzage</w:t>
      </w:r>
      <w:r>
        <w:rPr>
          <w:rFonts w:cs="Arial"/>
        </w:rPr>
        <w:t xml:space="preserve"> liggen.</w:t>
      </w:r>
    </w:p>
    <w:p w14:paraId="2F3304DA" w14:textId="534DEB3F" w:rsidR="00F955B7" w:rsidRDefault="00F955B7" w:rsidP="00463111">
      <w:pPr>
        <w:rPr>
          <w:b/>
        </w:rPr>
      </w:pPr>
    </w:p>
    <w:p w14:paraId="2A1229CE" w14:textId="77777777" w:rsidR="00F955B7" w:rsidRPr="00484244" w:rsidRDefault="00F955B7" w:rsidP="00F955B7">
      <w:pPr>
        <w:rPr>
          <w:rFonts w:cs="Arial"/>
          <w:b/>
          <w:bCs/>
        </w:rPr>
      </w:pPr>
      <w:r w:rsidRPr="00484244">
        <w:rPr>
          <w:rFonts w:cs="Arial"/>
          <w:b/>
          <w:bCs/>
        </w:rPr>
        <w:t>Doel besluit hogere waarden</w:t>
      </w:r>
    </w:p>
    <w:p w14:paraId="4ACE6771" w14:textId="622F295D" w:rsidR="00F955B7" w:rsidRPr="00F40A29" w:rsidRDefault="00452E7B" w:rsidP="00F955B7">
      <w:pPr>
        <w:rPr>
          <w:rFonts w:cs="Arial"/>
        </w:rPr>
      </w:pPr>
      <w:r w:rsidRPr="00C40425">
        <w:rPr>
          <w:rFonts w:cs="Arial"/>
        </w:rPr>
        <w:t xml:space="preserve">De omgevingsvergunning voorziet in </w:t>
      </w:r>
      <w:r w:rsidR="008B02DE" w:rsidRPr="008B02DE">
        <w:rPr>
          <w:rFonts w:cs="Arial"/>
        </w:rPr>
        <w:t>het legaliseren van de bestaande situatie (de juridische splitsing van een woning in twee wooneenheden) op de locatie Koenderseweg 7-9 in Oosterwijk</w:t>
      </w:r>
      <w:r w:rsidR="0032695E">
        <w:rPr>
          <w:rFonts w:cs="Arial"/>
        </w:rPr>
        <w:t xml:space="preserve">. </w:t>
      </w:r>
      <w:r w:rsidRPr="00C40425">
        <w:rPr>
          <w:rFonts w:cs="Arial"/>
        </w:rPr>
        <w:t xml:space="preserve">Omdat de aanvraag om omgevingsvergunning niet binnen het geldende bestemmingsplan past en de </w:t>
      </w:r>
      <w:r>
        <w:rPr>
          <w:rFonts w:cs="Arial"/>
        </w:rPr>
        <w:t>realisatie</w:t>
      </w:r>
      <w:r w:rsidRPr="00C40425">
        <w:rPr>
          <w:rFonts w:cs="Arial"/>
        </w:rPr>
        <w:t xml:space="preserve"> van </w:t>
      </w:r>
      <w:r w:rsidR="008B02DE">
        <w:rPr>
          <w:rFonts w:cs="Arial"/>
        </w:rPr>
        <w:t>een extra</w:t>
      </w:r>
      <w:r w:rsidR="00BF7992">
        <w:rPr>
          <w:rFonts w:cs="Arial"/>
        </w:rPr>
        <w:t xml:space="preserve"> </w:t>
      </w:r>
      <w:r w:rsidRPr="00C40425">
        <w:rPr>
          <w:rFonts w:cs="Arial"/>
        </w:rPr>
        <w:t>geluidsgevoelige bestemming mogelijk maakt, moet het plan aan de Wet geluidhinder voldoen</w:t>
      </w:r>
      <w:bookmarkStart w:id="1" w:name="_Hlk95399883"/>
      <w:r w:rsidR="00BB3ED4">
        <w:t>.</w:t>
      </w:r>
      <w:bookmarkEnd w:id="1"/>
      <w:r w:rsidR="00BB3ED4">
        <w:t xml:space="preserve"> </w:t>
      </w:r>
      <w:r w:rsidR="00F955B7">
        <w:t xml:space="preserve">Hiervoor is een akoestisch onderzoek uitgevoerd naar de geluidsbelasting op de gevels. Uit dit onderzoek blijkt dat het geluidsniveau op </w:t>
      </w:r>
      <w:r w:rsidR="00F955B7">
        <w:rPr>
          <w:rFonts w:cs="Arial"/>
        </w:rPr>
        <w:t xml:space="preserve">de gevels </w:t>
      </w:r>
      <w:r w:rsidR="00F955B7" w:rsidRPr="004C7DC6">
        <w:rPr>
          <w:rFonts w:cs="Arial"/>
        </w:rPr>
        <w:t>van</w:t>
      </w:r>
      <w:r w:rsidR="008E4F9D">
        <w:rPr>
          <w:rFonts w:cs="Arial"/>
        </w:rPr>
        <w:t xml:space="preserve"> de</w:t>
      </w:r>
      <w:r w:rsidR="00F955B7" w:rsidRPr="004C7DC6">
        <w:rPr>
          <w:rFonts w:cs="Arial"/>
        </w:rPr>
        <w:t xml:space="preserve"> </w:t>
      </w:r>
      <w:r w:rsidR="008B02DE">
        <w:rPr>
          <w:rFonts w:cs="Arial"/>
        </w:rPr>
        <w:t>extra woning (Koenderse</w:t>
      </w:r>
      <w:r w:rsidR="008B02DE">
        <w:rPr>
          <w:rFonts w:cs="Arial"/>
        </w:rPr>
        <w:softHyphen/>
        <w:t xml:space="preserve">weg 9), </w:t>
      </w:r>
      <w:r w:rsidR="008B02DE">
        <w:t xml:space="preserve">vanwege het wegverkeer op de Koenderseweg en vanwege het spoorwegverkeer op het traject </w:t>
      </w:r>
      <w:r w:rsidR="00920DAF" w:rsidRPr="00344BBA">
        <w:t>Gorinchem - Geldermalsen</w:t>
      </w:r>
      <w:r w:rsidR="00F30FFC" w:rsidRPr="00A35B8E">
        <w:t>, hoger is dan de wettelijke v</w:t>
      </w:r>
      <w:r w:rsidR="00F30FFC">
        <w:t xml:space="preserve">oorkeurswaarde </w:t>
      </w:r>
      <w:r w:rsidR="00F30FFC" w:rsidRPr="00AA40DF">
        <w:rPr>
          <w:rFonts w:cs="Arial"/>
        </w:rPr>
        <w:t>die vanuit de Wet geluidhinder moet worden nagestreefd</w:t>
      </w:r>
      <w:r w:rsidR="00F30FFC">
        <w:t>.</w:t>
      </w:r>
      <w:r w:rsidR="001A42D7">
        <w:rPr>
          <w:rFonts w:cs="Arial"/>
        </w:rPr>
        <w:t xml:space="preserve"> </w:t>
      </w:r>
      <w:r w:rsidR="00F955B7" w:rsidRPr="005645F6">
        <w:rPr>
          <w:rFonts w:cs="Arial"/>
        </w:rPr>
        <w:t>De Wet geluidhinder biedt de mogelijkheid om, onder voorwaarden,</w:t>
      </w:r>
      <w:r w:rsidR="00F955B7">
        <w:rPr>
          <w:rFonts w:cs="Arial"/>
        </w:rPr>
        <w:t xml:space="preserve"> ontheffing te verlenen van deze</w:t>
      </w:r>
      <w:r w:rsidR="00F955B7" w:rsidRPr="005645F6">
        <w:rPr>
          <w:rFonts w:cs="Arial"/>
        </w:rPr>
        <w:t xml:space="preserve"> voorkeurswaarde</w:t>
      </w:r>
      <w:r w:rsidR="00F955B7">
        <w:rPr>
          <w:rFonts w:cs="Arial"/>
        </w:rPr>
        <w:t xml:space="preserve"> en </w:t>
      </w:r>
      <w:r w:rsidR="00F955B7" w:rsidRPr="00E86188">
        <w:rPr>
          <w:rFonts w:cs="Arial"/>
        </w:rPr>
        <w:t>hogere waarden toe te staan op de gevels van de</w:t>
      </w:r>
      <w:r w:rsidR="008B02DE">
        <w:rPr>
          <w:rFonts w:cs="Arial"/>
        </w:rPr>
        <w:t xml:space="preserve"> extra</w:t>
      </w:r>
      <w:r w:rsidR="00F955B7" w:rsidRPr="00E86188">
        <w:rPr>
          <w:rFonts w:cs="Arial"/>
        </w:rPr>
        <w:t xml:space="preserve"> </w:t>
      </w:r>
      <w:r w:rsidR="00727B6B">
        <w:rPr>
          <w:rFonts w:cs="Arial"/>
        </w:rPr>
        <w:t>woning</w:t>
      </w:r>
      <w:r w:rsidR="00F955B7" w:rsidRPr="005645F6">
        <w:rPr>
          <w:rFonts w:cs="Arial"/>
        </w:rPr>
        <w:t>.</w:t>
      </w:r>
      <w:r w:rsidR="00F955B7">
        <w:rPr>
          <w:rFonts w:cs="Arial"/>
        </w:rPr>
        <w:t xml:space="preserve"> </w:t>
      </w:r>
      <w:r w:rsidR="00F955B7">
        <w:t>Het college van burgemeester en wethouders wil voor het plan gebruik maken van deze mogelijkheid en heeft het ontwerp van het besluit hogere waarden opgesteld.</w:t>
      </w:r>
    </w:p>
    <w:p w14:paraId="6B633097" w14:textId="191C4A09" w:rsidR="00F955B7" w:rsidRDefault="00F955B7" w:rsidP="00F955B7"/>
    <w:p w14:paraId="7804983F" w14:textId="77777777" w:rsidR="001A42D7" w:rsidRPr="00482F28" w:rsidRDefault="001A42D7" w:rsidP="001A42D7">
      <w:pPr>
        <w:rPr>
          <w:rFonts w:cs="Arial"/>
          <w:b/>
        </w:rPr>
      </w:pPr>
      <w:r w:rsidRPr="00482F28">
        <w:rPr>
          <w:rFonts w:cs="Arial"/>
          <w:b/>
        </w:rPr>
        <w:t>Inz</w:t>
      </w:r>
      <w:r>
        <w:rPr>
          <w:rFonts w:cs="Arial"/>
          <w:b/>
        </w:rPr>
        <w:t>ien</w:t>
      </w:r>
      <w:r w:rsidRPr="00482F28">
        <w:rPr>
          <w:rFonts w:cs="Arial"/>
          <w:b/>
        </w:rPr>
        <w:t xml:space="preserve"> stukken</w:t>
      </w:r>
    </w:p>
    <w:p w14:paraId="6351B321" w14:textId="04A9A01A" w:rsidR="001A42D7" w:rsidRDefault="001A42D7" w:rsidP="001A42D7">
      <w:pPr>
        <w:rPr>
          <w:rFonts w:cs="Arial"/>
        </w:rPr>
      </w:pPr>
      <w:r w:rsidRPr="00B01BEB">
        <w:rPr>
          <w:rFonts w:cs="Arial"/>
        </w:rPr>
        <w:t xml:space="preserve">Het </w:t>
      </w:r>
      <w:r>
        <w:rPr>
          <w:rFonts w:cs="Arial"/>
        </w:rPr>
        <w:t>ontwerp</w:t>
      </w:r>
      <w:r w:rsidRPr="00B01BEB">
        <w:rPr>
          <w:rFonts w:cs="Arial"/>
        </w:rPr>
        <w:t xml:space="preserve">besluit </w:t>
      </w:r>
      <w:r>
        <w:rPr>
          <w:rFonts w:cs="Arial"/>
        </w:rPr>
        <w:t>hogere waarden en de bijbehorende stukken</w:t>
      </w:r>
      <w:r w:rsidRPr="00B01BEB">
        <w:rPr>
          <w:rFonts w:cs="Arial"/>
        </w:rPr>
        <w:t xml:space="preserve"> </w:t>
      </w:r>
      <w:r>
        <w:rPr>
          <w:rFonts w:cs="Arial"/>
        </w:rPr>
        <w:t>kunt u</w:t>
      </w:r>
      <w:r w:rsidRPr="00826053">
        <w:rPr>
          <w:rFonts w:cs="Arial"/>
        </w:rPr>
        <w:t xml:space="preserve"> </w:t>
      </w:r>
      <w:bookmarkStart w:id="2" w:name="_Hlk62045249"/>
      <w:r>
        <w:rPr>
          <w:rFonts w:cs="Arial"/>
        </w:rPr>
        <w:t>binnen</w:t>
      </w:r>
      <w:r w:rsidRPr="00826053">
        <w:rPr>
          <w:rFonts w:cs="Arial"/>
        </w:rPr>
        <w:t xml:space="preserve"> de </w:t>
      </w:r>
      <w:r>
        <w:rPr>
          <w:rFonts w:cs="Arial"/>
        </w:rPr>
        <w:t xml:space="preserve">genoemde </w:t>
      </w:r>
      <w:r w:rsidRPr="00826053">
        <w:rPr>
          <w:rFonts w:cs="Arial"/>
        </w:rPr>
        <w:t>termijn</w:t>
      </w:r>
      <w:bookmarkEnd w:id="2"/>
      <w:r w:rsidRPr="00826053">
        <w:rPr>
          <w:rFonts w:cs="Arial"/>
        </w:rPr>
        <w:t xml:space="preserve"> </w:t>
      </w:r>
      <w:r>
        <w:rPr>
          <w:rFonts w:cs="Arial"/>
        </w:rPr>
        <w:t xml:space="preserve">uitsluitend op afspraak </w:t>
      </w:r>
      <w:r w:rsidRPr="00826053">
        <w:rPr>
          <w:rFonts w:cs="Arial"/>
        </w:rPr>
        <w:t xml:space="preserve">inzien </w:t>
      </w:r>
      <w:r w:rsidRPr="00334503">
        <w:rPr>
          <w:rFonts w:cs="Arial"/>
        </w:rPr>
        <w:t xml:space="preserve">bij de publieksbalie in </w:t>
      </w:r>
      <w:r w:rsidRPr="001675FB">
        <w:rPr>
          <w:rFonts w:cs="Arial"/>
        </w:rPr>
        <w:t xml:space="preserve">het </w:t>
      </w:r>
      <w:r w:rsidR="0032695E" w:rsidRPr="00497D7C">
        <w:t xml:space="preserve">gemeentehuis locatie Leerdam aan de Dokter </w:t>
      </w:r>
      <w:proofErr w:type="spellStart"/>
      <w:r w:rsidR="0032695E" w:rsidRPr="00497D7C">
        <w:t>Reilinghplein</w:t>
      </w:r>
      <w:proofErr w:type="spellEnd"/>
      <w:r w:rsidR="0032695E" w:rsidRPr="00497D7C">
        <w:t xml:space="preserve"> 1 te Leerdam</w:t>
      </w:r>
      <w:r w:rsidRPr="00497D7C">
        <w:rPr>
          <w:rFonts w:cs="Arial"/>
        </w:rPr>
        <w:t>. U kunt daarvoor een afspraak maken met de behandelend ambtenaar via</w:t>
      </w:r>
      <w:r w:rsidRPr="00786CAD">
        <w:rPr>
          <w:rFonts w:cs="Arial"/>
        </w:rPr>
        <w:t xml:space="preserve"> telefoonnummer </w:t>
      </w:r>
      <w:r>
        <w:rPr>
          <w:rFonts w:cs="Arial"/>
        </w:rPr>
        <w:t>(</w:t>
      </w:r>
      <w:r w:rsidRPr="00786CAD">
        <w:rPr>
          <w:rFonts w:cs="Arial"/>
        </w:rPr>
        <w:t>088</w:t>
      </w:r>
      <w:r>
        <w:rPr>
          <w:rFonts w:cs="Arial"/>
        </w:rPr>
        <w:t>)</w:t>
      </w:r>
      <w:r w:rsidRPr="00786CAD">
        <w:rPr>
          <w:rFonts w:cs="Arial"/>
        </w:rPr>
        <w:t xml:space="preserve"> 599 7000.</w:t>
      </w:r>
    </w:p>
    <w:p w14:paraId="7116839E" w14:textId="77777777" w:rsidR="008A5D8B" w:rsidRDefault="008A5D8B" w:rsidP="00463111">
      <w:pPr>
        <w:rPr>
          <w:rFonts w:cs="Arial"/>
        </w:rPr>
      </w:pPr>
    </w:p>
    <w:p w14:paraId="07C4383E" w14:textId="5B201348" w:rsidR="008A5D8B" w:rsidRPr="00482F28" w:rsidRDefault="001A42D7" w:rsidP="008A5D8B">
      <w:pPr>
        <w:rPr>
          <w:rFonts w:cs="Arial"/>
          <w:b/>
        </w:rPr>
      </w:pPr>
      <w:r>
        <w:rPr>
          <w:rFonts w:cs="Arial"/>
          <w:b/>
        </w:rPr>
        <w:t>Indienen z</w:t>
      </w:r>
      <w:r w:rsidR="008A5D8B" w:rsidRPr="00482F28">
        <w:rPr>
          <w:rFonts w:cs="Arial"/>
          <w:b/>
        </w:rPr>
        <w:t>ienswijze</w:t>
      </w:r>
    </w:p>
    <w:p w14:paraId="0DAE4F1C" w14:textId="3C2D9BCD" w:rsidR="008A5D8B" w:rsidRPr="00482F28" w:rsidRDefault="008A5D8B" w:rsidP="008A5D8B">
      <w:pPr>
        <w:rPr>
          <w:rFonts w:cs="Arial"/>
        </w:rPr>
      </w:pPr>
      <w:r w:rsidRPr="00482F28">
        <w:rPr>
          <w:rFonts w:cs="Arial"/>
        </w:rPr>
        <w:t xml:space="preserve">Op grond van de Wet geluidhinder kunnen belanghebbenden </w:t>
      </w:r>
      <w:r w:rsidR="001A42D7">
        <w:t xml:space="preserve">binnen de genoemde termijn </w:t>
      </w:r>
      <w:r w:rsidRPr="00482F28">
        <w:rPr>
          <w:rFonts w:cs="Arial"/>
        </w:rPr>
        <w:t xml:space="preserve">zienswijzen tegen het ontwerpbesluit hogere waarden indienen. Bent u belanghebbende? </w:t>
      </w:r>
      <w:r w:rsidR="001A42D7">
        <w:rPr>
          <w:rFonts w:cs="Arial"/>
        </w:rPr>
        <w:t xml:space="preserve">En bent u het niet eens met dit ontwerpbesluit? </w:t>
      </w:r>
      <w:r w:rsidR="0064546B" w:rsidRPr="00482F28">
        <w:rPr>
          <w:rFonts w:cs="Arial"/>
        </w:rPr>
        <w:t xml:space="preserve">Dan kunt u </w:t>
      </w:r>
      <w:r w:rsidR="0064546B">
        <w:rPr>
          <w:rFonts w:cs="Arial"/>
        </w:rPr>
        <w:t>een gemotiveerde brief hierover sturen</w:t>
      </w:r>
      <w:r w:rsidR="0064546B" w:rsidRPr="00482F28">
        <w:rPr>
          <w:rFonts w:cs="Arial"/>
        </w:rPr>
        <w:t xml:space="preserve"> aan</w:t>
      </w:r>
      <w:r w:rsidRPr="00482F28">
        <w:rPr>
          <w:rFonts w:cs="Arial"/>
        </w:rPr>
        <w:t>: C</w:t>
      </w:r>
      <w:r w:rsidRPr="008A5D8B">
        <w:rPr>
          <w:rFonts w:cs="Arial"/>
        </w:rPr>
        <w:t xml:space="preserve">ollege van burgemeester en wethouders van de gemeente </w:t>
      </w:r>
      <w:r w:rsidR="003D0345">
        <w:rPr>
          <w:rFonts w:cs="Arial"/>
        </w:rPr>
        <w:t>Vijfheerenlanden</w:t>
      </w:r>
      <w:r w:rsidRPr="008A5D8B">
        <w:rPr>
          <w:rFonts w:cs="Arial"/>
        </w:rPr>
        <w:t xml:space="preserve">, p/a Omgevingsdienst </w:t>
      </w:r>
      <w:r w:rsidR="007C1B46">
        <w:rPr>
          <w:rFonts w:cs="Arial"/>
        </w:rPr>
        <w:t>r</w:t>
      </w:r>
      <w:r w:rsidRPr="008A5D8B">
        <w:rPr>
          <w:rFonts w:cs="Arial"/>
        </w:rPr>
        <w:t>egio Utrecht, Postbus 13101, 3507 LC  Utrecht, onder duidelijke vermelding van uw naa</w:t>
      </w:r>
      <w:r w:rsidR="00050326">
        <w:rPr>
          <w:rFonts w:cs="Arial"/>
        </w:rPr>
        <w:t xml:space="preserve">m, uw adres en zaaknummer </w:t>
      </w:r>
      <w:r w:rsidR="008B02DE" w:rsidRPr="008B02DE">
        <w:rPr>
          <w:rFonts w:cs="Arial"/>
        </w:rPr>
        <w:t>Z-2024-104095</w:t>
      </w:r>
      <w:r w:rsidRPr="008A5D8B">
        <w:rPr>
          <w:rFonts w:cs="Arial"/>
        </w:rPr>
        <w:t>.</w:t>
      </w:r>
    </w:p>
    <w:p w14:paraId="731D9B91" w14:textId="77777777" w:rsidR="008A5D8B" w:rsidRDefault="008A5D8B" w:rsidP="008A5D8B">
      <w:pPr>
        <w:rPr>
          <w:rFonts w:cs="Arial"/>
        </w:rPr>
      </w:pPr>
    </w:p>
    <w:p w14:paraId="6C6FF180" w14:textId="12545E10" w:rsidR="008A5D8B" w:rsidRDefault="008A5D8B" w:rsidP="008A5D8B">
      <w:pPr>
        <w:rPr>
          <w:rFonts w:cs="Arial"/>
        </w:rPr>
      </w:pPr>
      <w:r w:rsidRPr="00F66F69">
        <w:rPr>
          <w:rFonts w:cs="Arial"/>
        </w:rPr>
        <w:t xml:space="preserve">Voor informatie: </w:t>
      </w:r>
      <w:r>
        <w:rPr>
          <w:rFonts w:cs="Arial"/>
        </w:rPr>
        <w:t>Omgevingsdienst regio Utrecht</w:t>
      </w:r>
      <w:r w:rsidRPr="00F66F69">
        <w:rPr>
          <w:rFonts w:cs="Arial"/>
        </w:rPr>
        <w:t xml:space="preserve">, telefoon </w:t>
      </w:r>
      <w:r w:rsidR="001A42D7">
        <w:rPr>
          <w:rFonts w:cs="Arial"/>
        </w:rPr>
        <w:t>(</w:t>
      </w:r>
      <w:r w:rsidRPr="00F66F69">
        <w:rPr>
          <w:rFonts w:cs="Arial"/>
        </w:rPr>
        <w:t>0</w:t>
      </w:r>
      <w:r>
        <w:rPr>
          <w:rFonts w:cs="Arial"/>
        </w:rPr>
        <w:t>88</w:t>
      </w:r>
      <w:r w:rsidR="001A42D7">
        <w:rPr>
          <w:rFonts w:cs="Arial"/>
        </w:rPr>
        <w:t>)</w:t>
      </w:r>
      <w:r w:rsidRPr="00F66F69">
        <w:rPr>
          <w:rFonts w:cs="Arial"/>
        </w:rPr>
        <w:t xml:space="preserve"> </w:t>
      </w:r>
      <w:r>
        <w:rPr>
          <w:rFonts w:cs="Arial"/>
        </w:rPr>
        <w:t>022 50 00</w:t>
      </w:r>
      <w:r w:rsidRPr="00F66F69">
        <w:rPr>
          <w:rFonts w:cs="Arial"/>
        </w:rPr>
        <w:t>.</w:t>
      </w:r>
    </w:p>
    <w:p w14:paraId="1D90BEA0" w14:textId="77777777" w:rsidR="00073281" w:rsidRDefault="00073281" w:rsidP="00E9563D">
      <w:pPr>
        <w:rPr>
          <w:rFonts w:cs="Arial"/>
        </w:rPr>
      </w:pPr>
    </w:p>
    <w:sectPr w:rsidR="00073281" w:rsidSect="00524444">
      <w:footerReference w:type="default" r:id="rId7"/>
      <w:pgSz w:w="11907" w:h="16840"/>
      <w:pgMar w:top="1644" w:right="1418" w:bottom="794" w:left="1418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CABC" w14:textId="77777777" w:rsidR="00143300" w:rsidRDefault="00143300">
      <w:r>
        <w:separator/>
      </w:r>
    </w:p>
  </w:endnote>
  <w:endnote w:type="continuationSeparator" w:id="0">
    <w:p w14:paraId="0448F77C" w14:textId="77777777" w:rsidR="00143300" w:rsidRDefault="0014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35F5" w14:textId="77777777" w:rsidR="00AF447B" w:rsidRDefault="00AF447B">
    <w:pPr>
      <w:pStyle w:val="Voettekst"/>
      <w:rPr>
        <w:sz w:val="16"/>
      </w:rPr>
    </w:pPr>
    <w:r>
      <w:rPr>
        <w:sz w:val="16"/>
      </w:rPr>
      <w:tab/>
      <w:t xml:space="preserve">pagina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3D0345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D52B" w14:textId="77777777" w:rsidR="00143300" w:rsidRDefault="00143300">
      <w:r>
        <w:separator/>
      </w:r>
    </w:p>
  </w:footnote>
  <w:footnote w:type="continuationSeparator" w:id="0">
    <w:p w14:paraId="7F2E91CD" w14:textId="77777777" w:rsidR="00143300" w:rsidRDefault="0014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6C1"/>
    <w:multiLevelType w:val="hybridMultilevel"/>
    <w:tmpl w:val="D45C4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7FD0"/>
    <w:multiLevelType w:val="hybridMultilevel"/>
    <w:tmpl w:val="367A34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2EA3"/>
    <w:multiLevelType w:val="hybridMultilevel"/>
    <w:tmpl w:val="B42202FE"/>
    <w:lvl w:ilvl="0" w:tplc="2CB43D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112115">
    <w:abstractNumId w:val="2"/>
  </w:num>
  <w:num w:numId="2" w16cid:durableId="1649020715">
    <w:abstractNumId w:val="1"/>
  </w:num>
  <w:num w:numId="3" w16cid:durableId="119662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2754"/>
    <w:rsid w:val="00006991"/>
    <w:rsid w:val="00006A0E"/>
    <w:rsid w:val="0001731C"/>
    <w:rsid w:val="00022AB0"/>
    <w:rsid w:val="00024EC0"/>
    <w:rsid w:val="0002549D"/>
    <w:rsid w:val="00026351"/>
    <w:rsid w:val="00044313"/>
    <w:rsid w:val="00050326"/>
    <w:rsid w:val="00050647"/>
    <w:rsid w:val="00055DB7"/>
    <w:rsid w:val="000655A2"/>
    <w:rsid w:val="00065F57"/>
    <w:rsid w:val="00073281"/>
    <w:rsid w:val="00077A15"/>
    <w:rsid w:val="0009618C"/>
    <w:rsid w:val="000A045C"/>
    <w:rsid w:val="000A230D"/>
    <w:rsid w:val="000B2A38"/>
    <w:rsid w:val="000C649C"/>
    <w:rsid w:val="00101421"/>
    <w:rsid w:val="00101790"/>
    <w:rsid w:val="001025FA"/>
    <w:rsid w:val="00107796"/>
    <w:rsid w:val="00115DEC"/>
    <w:rsid w:val="00126183"/>
    <w:rsid w:val="0012631F"/>
    <w:rsid w:val="00143300"/>
    <w:rsid w:val="001735AC"/>
    <w:rsid w:val="00174219"/>
    <w:rsid w:val="001746F0"/>
    <w:rsid w:val="00185F55"/>
    <w:rsid w:val="00190BAB"/>
    <w:rsid w:val="00196142"/>
    <w:rsid w:val="001961E2"/>
    <w:rsid w:val="00197907"/>
    <w:rsid w:val="001A42D7"/>
    <w:rsid w:val="001C516A"/>
    <w:rsid w:val="001E6C32"/>
    <w:rsid w:val="002115E7"/>
    <w:rsid w:val="00216650"/>
    <w:rsid w:val="00224AEC"/>
    <w:rsid w:val="00227661"/>
    <w:rsid w:val="0022776C"/>
    <w:rsid w:val="00233EB5"/>
    <w:rsid w:val="00246116"/>
    <w:rsid w:val="00251080"/>
    <w:rsid w:val="00253119"/>
    <w:rsid w:val="0025475C"/>
    <w:rsid w:val="002716B1"/>
    <w:rsid w:val="002828A4"/>
    <w:rsid w:val="002870FE"/>
    <w:rsid w:val="00287549"/>
    <w:rsid w:val="0029201D"/>
    <w:rsid w:val="002973CC"/>
    <w:rsid w:val="002A6732"/>
    <w:rsid w:val="002B6BC5"/>
    <w:rsid w:val="002E35DB"/>
    <w:rsid w:val="002E48B8"/>
    <w:rsid w:val="002E5E1A"/>
    <w:rsid w:val="002E66E2"/>
    <w:rsid w:val="002E7648"/>
    <w:rsid w:val="00303E04"/>
    <w:rsid w:val="00316AED"/>
    <w:rsid w:val="0032055B"/>
    <w:rsid w:val="0032695E"/>
    <w:rsid w:val="003318A7"/>
    <w:rsid w:val="003532C0"/>
    <w:rsid w:val="00356143"/>
    <w:rsid w:val="00361015"/>
    <w:rsid w:val="00362DCD"/>
    <w:rsid w:val="00363C9D"/>
    <w:rsid w:val="00386B0D"/>
    <w:rsid w:val="003A0349"/>
    <w:rsid w:val="003A7439"/>
    <w:rsid w:val="003B1B68"/>
    <w:rsid w:val="003B690A"/>
    <w:rsid w:val="003C214F"/>
    <w:rsid w:val="003D0345"/>
    <w:rsid w:val="003E2406"/>
    <w:rsid w:val="003E7F3E"/>
    <w:rsid w:val="003F0C5E"/>
    <w:rsid w:val="00403512"/>
    <w:rsid w:val="00404748"/>
    <w:rsid w:val="00404DF8"/>
    <w:rsid w:val="00410D4E"/>
    <w:rsid w:val="00441559"/>
    <w:rsid w:val="0044367C"/>
    <w:rsid w:val="004458C3"/>
    <w:rsid w:val="00452E7B"/>
    <w:rsid w:val="00463111"/>
    <w:rsid w:val="00472BC9"/>
    <w:rsid w:val="00475955"/>
    <w:rsid w:val="00482578"/>
    <w:rsid w:val="0048498E"/>
    <w:rsid w:val="00497D7C"/>
    <w:rsid w:val="004B4AAF"/>
    <w:rsid w:val="004B4C90"/>
    <w:rsid w:val="004D0DB5"/>
    <w:rsid w:val="004D1171"/>
    <w:rsid w:val="004D383B"/>
    <w:rsid w:val="004E1227"/>
    <w:rsid w:val="004E6484"/>
    <w:rsid w:val="004F1AA8"/>
    <w:rsid w:val="004F47A8"/>
    <w:rsid w:val="004F6A51"/>
    <w:rsid w:val="0050127A"/>
    <w:rsid w:val="005111DA"/>
    <w:rsid w:val="00512477"/>
    <w:rsid w:val="005131A2"/>
    <w:rsid w:val="00513DA7"/>
    <w:rsid w:val="005152E9"/>
    <w:rsid w:val="005239ED"/>
    <w:rsid w:val="00523B71"/>
    <w:rsid w:val="00524444"/>
    <w:rsid w:val="005334AC"/>
    <w:rsid w:val="005355DC"/>
    <w:rsid w:val="00545015"/>
    <w:rsid w:val="00547E46"/>
    <w:rsid w:val="00551361"/>
    <w:rsid w:val="0055632A"/>
    <w:rsid w:val="00556C98"/>
    <w:rsid w:val="00557A4A"/>
    <w:rsid w:val="0056138D"/>
    <w:rsid w:val="00576223"/>
    <w:rsid w:val="005775A1"/>
    <w:rsid w:val="00580902"/>
    <w:rsid w:val="00582464"/>
    <w:rsid w:val="0058498D"/>
    <w:rsid w:val="00593AAA"/>
    <w:rsid w:val="005A3083"/>
    <w:rsid w:val="005B3044"/>
    <w:rsid w:val="005C1BE0"/>
    <w:rsid w:val="005C6F0A"/>
    <w:rsid w:val="005D79E2"/>
    <w:rsid w:val="005E3F5D"/>
    <w:rsid w:val="005E5693"/>
    <w:rsid w:val="005F3636"/>
    <w:rsid w:val="0063704F"/>
    <w:rsid w:val="0064074E"/>
    <w:rsid w:val="00645149"/>
    <w:rsid w:val="0064546B"/>
    <w:rsid w:val="00651576"/>
    <w:rsid w:val="006662B5"/>
    <w:rsid w:val="006662C3"/>
    <w:rsid w:val="00670E5D"/>
    <w:rsid w:val="00671E51"/>
    <w:rsid w:val="00682891"/>
    <w:rsid w:val="006855DC"/>
    <w:rsid w:val="00687DE5"/>
    <w:rsid w:val="00696A3F"/>
    <w:rsid w:val="006B0318"/>
    <w:rsid w:val="006E033F"/>
    <w:rsid w:val="006E0CCE"/>
    <w:rsid w:val="006E6948"/>
    <w:rsid w:val="0072534E"/>
    <w:rsid w:val="00725AAA"/>
    <w:rsid w:val="00727B6B"/>
    <w:rsid w:val="00727BD9"/>
    <w:rsid w:val="0073704A"/>
    <w:rsid w:val="00737ECE"/>
    <w:rsid w:val="007408A0"/>
    <w:rsid w:val="00740FBF"/>
    <w:rsid w:val="007447F3"/>
    <w:rsid w:val="00747351"/>
    <w:rsid w:val="0074793D"/>
    <w:rsid w:val="0075348B"/>
    <w:rsid w:val="007546D8"/>
    <w:rsid w:val="007643A7"/>
    <w:rsid w:val="007649A9"/>
    <w:rsid w:val="007761EC"/>
    <w:rsid w:val="00780843"/>
    <w:rsid w:val="007830BD"/>
    <w:rsid w:val="007865C3"/>
    <w:rsid w:val="00786776"/>
    <w:rsid w:val="007B22E6"/>
    <w:rsid w:val="007C1B46"/>
    <w:rsid w:val="007C238F"/>
    <w:rsid w:val="007C6918"/>
    <w:rsid w:val="007D3280"/>
    <w:rsid w:val="007D44A3"/>
    <w:rsid w:val="007E390D"/>
    <w:rsid w:val="007E7C9F"/>
    <w:rsid w:val="008003C5"/>
    <w:rsid w:val="008030C1"/>
    <w:rsid w:val="00821824"/>
    <w:rsid w:val="008348B5"/>
    <w:rsid w:val="00834F89"/>
    <w:rsid w:val="00841362"/>
    <w:rsid w:val="008444D1"/>
    <w:rsid w:val="00845AFD"/>
    <w:rsid w:val="00852E12"/>
    <w:rsid w:val="0086746A"/>
    <w:rsid w:val="008915DD"/>
    <w:rsid w:val="0089247F"/>
    <w:rsid w:val="00892E6D"/>
    <w:rsid w:val="00896D41"/>
    <w:rsid w:val="008A5D8B"/>
    <w:rsid w:val="008B02DE"/>
    <w:rsid w:val="008B743F"/>
    <w:rsid w:val="008D05CB"/>
    <w:rsid w:val="008E0C69"/>
    <w:rsid w:val="008E33DA"/>
    <w:rsid w:val="008E4F9D"/>
    <w:rsid w:val="008F0729"/>
    <w:rsid w:val="008F2B3A"/>
    <w:rsid w:val="00900674"/>
    <w:rsid w:val="00905191"/>
    <w:rsid w:val="00906F6A"/>
    <w:rsid w:val="00920ADF"/>
    <w:rsid w:val="00920CE4"/>
    <w:rsid w:val="00920DAF"/>
    <w:rsid w:val="00924F5A"/>
    <w:rsid w:val="009318F6"/>
    <w:rsid w:val="009423A6"/>
    <w:rsid w:val="00954E76"/>
    <w:rsid w:val="00956414"/>
    <w:rsid w:val="00970F56"/>
    <w:rsid w:val="00980AEF"/>
    <w:rsid w:val="00985515"/>
    <w:rsid w:val="009A041C"/>
    <w:rsid w:val="009A365F"/>
    <w:rsid w:val="009A4B03"/>
    <w:rsid w:val="009A6F5B"/>
    <w:rsid w:val="009A7528"/>
    <w:rsid w:val="009E5497"/>
    <w:rsid w:val="009E5BE5"/>
    <w:rsid w:val="009F02B7"/>
    <w:rsid w:val="00A0527B"/>
    <w:rsid w:val="00A06186"/>
    <w:rsid w:val="00A06AF0"/>
    <w:rsid w:val="00A15E33"/>
    <w:rsid w:val="00A363BA"/>
    <w:rsid w:val="00A61946"/>
    <w:rsid w:val="00A84C53"/>
    <w:rsid w:val="00A85617"/>
    <w:rsid w:val="00A86A01"/>
    <w:rsid w:val="00A92D01"/>
    <w:rsid w:val="00AA26CD"/>
    <w:rsid w:val="00AC6275"/>
    <w:rsid w:val="00AD791A"/>
    <w:rsid w:val="00AD7EA9"/>
    <w:rsid w:val="00AE64D8"/>
    <w:rsid w:val="00AE6CED"/>
    <w:rsid w:val="00AF447B"/>
    <w:rsid w:val="00B014BE"/>
    <w:rsid w:val="00B01BEB"/>
    <w:rsid w:val="00B11277"/>
    <w:rsid w:val="00B474F5"/>
    <w:rsid w:val="00B56AB7"/>
    <w:rsid w:val="00B64F3E"/>
    <w:rsid w:val="00B662AD"/>
    <w:rsid w:val="00B75AE1"/>
    <w:rsid w:val="00B80D3E"/>
    <w:rsid w:val="00B8414B"/>
    <w:rsid w:val="00B964EA"/>
    <w:rsid w:val="00BA1DE9"/>
    <w:rsid w:val="00BA2B50"/>
    <w:rsid w:val="00BA7CAE"/>
    <w:rsid w:val="00BB376F"/>
    <w:rsid w:val="00BB3ED4"/>
    <w:rsid w:val="00BB5544"/>
    <w:rsid w:val="00BB60B4"/>
    <w:rsid w:val="00BC303B"/>
    <w:rsid w:val="00BD2754"/>
    <w:rsid w:val="00BE0BA2"/>
    <w:rsid w:val="00BE6E04"/>
    <w:rsid w:val="00BF7992"/>
    <w:rsid w:val="00C00B07"/>
    <w:rsid w:val="00C05D0F"/>
    <w:rsid w:val="00C166BE"/>
    <w:rsid w:val="00C17D97"/>
    <w:rsid w:val="00C21095"/>
    <w:rsid w:val="00C258F2"/>
    <w:rsid w:val="00C25F40"/>
    <w:rsid w:val="00C32CEE"/>
    <w:rsid w:val="00C35FF4"/>
    <w:rsid w:val="00C434BB"/>
    <w:rsid w:val="00C5175F"/>
    <w:rsid w:val="00C556F8"/>
    <w:rsid w:val="00C64343"/>
    <w:rsid w:val="00C81A20"/>
    <w:rsid w:val="00C8252C"/>
    <w:rsid w:val="00C8375A"/>
    <w:rsid w:val="00C84A7A"/>
    <w:rsid w:val="00C87136"/>
    <w:rsid w:val="00C95612"/>
    <w:rsid w:val="00CA0549"/>
    <w:rsid w:val="00CA42A0"/>
    <w:rsid w:val="00CA5B6B"/>
    <w:rsid w:val="00CB34DD"/>
    <w:rsid w:val="00CD240A"/>
    <w:rsid w:val="00CE3784"/>
    <w:rsid w:val="00CE5E59"/>
    <w:rsid w:val="00CE7EC3"/>
    <w:rsid w:val="00CF2458"/>
    <w:rsid w:val="00CF60BF"/>
    <w:rsid w:val="00D01660"/>
    <w:rsid w:val="00D20138"/>
    <w:rsid w:val="00D24109"/>
    <w:rsid w:val="00D330D9"/>
    <w:rsid w:val="00D33CD7"/>
    <w:rsid w:val="00D47BDF"/>
    <w:rsid w:val="00D56B68"/>
    <w:rsid w:val="00D66D39"/>
    <w:rsid w:val="00D94C92"/>
    <w:rsid w:val="00DC16EA"/>
    <w:rsid w:val="00DC31BB"/>
    <w:rsid w:val="00DC5241"/>
    <w:rsid w:val="00DC6170"/>
    <w:rsid w:val="00DF07DC"/>
    <w:rsid w:val="00DF0B0E"/>
    <w:rsid w:val="00DF70EF"/>
    <w:rsid w:val="00E00706"/>
    <w:rsid w:val="00E02438"/>
    <w:rsid w:val="00E04440"/>
    <w:rsid w:val="00E23AA4"/>
    <w:rsid w:val="00E27EDE"/>
    <w:rsid w:val="00E3489A"/>
    <w:rsid w:val="00E35EA6"/>
    <w:rsid w:val="00E45F89"/>
    <w:rsid w:val="00E5606D"/>
    <w:rsid w:val="00E67B32"/>
    <w:rsid w:val="00E77792"/>
    <w:rsid w:val="00E8435D"/>
    <w:rsid w:val="00E93DC0"/>
    <w:rsid w:val="00E9563D"/>
    <w:rsid w:val="00ED64F3"/>
    <w:rsid w:val="00EE2DF4"/>
    <w:rsid w:val="00EF305C"/>
    <w:rsid w:val="00EF5D80"/>
    <w:rsid w:val="00EF6452"/>
    <w:rsid w:val="00F00DAD"/>
    <w:rsid w:val="00F2056B"/>
    <w:rsid w:val="00F211D6"/>
    <w:rsid w:val="00F226E4"/>
    <w:rsid w:val="00F30FFC"/>
    <w:rsid w:val="00F31581"/>
    <w:rsid w:val="00F328AA"/>
    <w:rsid w:val="00F352F5"/>
    <w:rsid w:val="00F40A29"/>
    <w:rsid w:val="00F51831"/>
    <w:rsid w:val="00F552A6"/>
    <w:rsid w:val="00F55C53"/>
    <w:rsid w:val="00F57D51"/>
    <w:rsid w:val="00F618A3"/>
    <w:rsid w:val="00F64809"/>
    <w:rsid w:val="00F66F69"/>
    <w:rsid w:val="00F955B7"/>
    <w:rsid w:val="00FA7B59"/>
    <w:rsid w:val="00FD0613"/>
    <w:rsid w:val="00FD4197"/>
    <w:rsid w:val="00FE7E98"/>
    <w:rsid w:val="00FF2C85"/>
    <w:rsid w:val="00FF317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80F1C"/>
  <w15:docId w15:val="{B119ADCC-0F89-42A6-919D-2234D266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1015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36101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61015"/>
  </w:style>
  <w:style w:type="paragraph" w:styleId="Ballontekst">
    <w:name w:val="Balloon Text"/>
    <w:basedOn w:val="Standaard"/>
    <w:semiHidden/>
    <w:rsid w:val="00DF0B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DF0B0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030C1"/>
    <w:rPr>
      <w:color w:val="0000FF"/>
      <w:u w:val="single"/>
    </w:rPr>
  </w:style>
  <w:style w:type="paragraph" w:customStyle="1" w:styleId="Kop36">
    <w:name w:val="Kop 36"/>
    <w:basedOn w:val="Standaard"/>
    <w:rsid w:val="008003C5"/>
    <w:pPr>
      <w:overflowPunct/>
      <w:autoSpaceDE/>
      <w:autoSpaceDN/>
      <w:adjustRightInd/>
      <w:spacing w:before="180" w:after="45" w:line="240" w:lineRule="auto"/>
      <w:textAlignment w:val="auto"/>
      <w:outlineLvl w:val="3"/>
    </w:pPr>
    <w:rPr>
      <w:rFonts w:ascii="Verdana" w:hAnsi="Verdana"/>
      <w:b/>
      <w:bCs/>
      <w:color w:val="007E6C"/>
      <w:sz w:val="24"/>
      <w:szCs w:val="24"/>
    </w:rPr>
  </w:style>
  <w:style w:type="paragraph" w:customStyle="1" w:styleId="Normaalweb13">
    <w:name w:val="Normaal (web)13"/>
    <w:basedOn w:val="Standaard"/>
    <w:rsid w:val="008003C5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32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328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3281"/>
    <w:rPr>
      <w:rFonts w:ascii="Arial" w:hAnsi="Arial"/>
    </w:rPr>
  </w:style>
  <w:style w:type="character" w:customStyle="1" w:styleId="plan-value">
    <w:name w:val="plan-value"/>
    <w:rsid w:val="001C516A"/>
  </w:style>
  <w:style w:type="character" w:customStyle="1" w:styleId="fontstyle01">
    <w:name w:val="fontstyle01"/>
    <w:rsid w:val="003D0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0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single" w:sz="6" w:space="11" w:color="B3BCC9"/>
                <w:bottom w:val="none" w:sz="0" w:space="0" w:color="auto"/>
                <w:right w:val="single" w:sz="6" w:space="23" w:color="B3BCC9"/>
              </w:divBdr>
              <w:divsChild>
                <w:div w:id="1223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68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0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536">
              <w:marLeft w:val="0"/>
              <w:marRight w:val="0"/>
              <w:marTop w:val="6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7951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432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Publicatie in ‘Officiele berichten’ in Nieuwsbode d</vt:lpstr>
    </vt:vector>
  </TitlesOfParts>
  <Company>Milieu Dienst zuid-oost Utrecht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Publicatie in ‘Officiele berichten’ in Nieuwsbode d</dc:title>
  <dc:creator>jorritjan niessink</dc:creator>
  <cp:lastModifiedBy>Hans van Zandwijk</cp:lastModifiedBy>
  <cp:revision>56</cp:revision>
  <cp:lastPrinted>2011-12-15T14:23:00Z</cp:lastPrinted>
  <dcterms:created xsi:type="dcterms:W3CDTF">2020-10-22T13:10:00Z</dcterms:created>
  <dcterms:modified xsi:type="dcterms:W3CDTF">2024-06-05T05:52:00Z</dcterms:modified>
</cp:coreProperties>
</file>